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31B3">
        <w:rPr>
          <w:rFonts w:ascii="Times New Roman" w:hAnsi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31B3">
        <w:rPr>
          <w:rFonts w:ascii="Times New Roman" w:hAnsi="Times New Roman"/>
          <w:b/>
          <w:color w:val="000000"/>
          <w:sz w:val="28"/>
          <w:szCs w:val="28"/>
        </w:rPr>
        <w:t>КОЧКОВСКОГО РАЙОНА НОВОСИБИРСКОЙ ОБЛАСТИ</w:t>
      </w: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6531B3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p w:rsidR="00452EDE" w:rsidRPr="006531B3" w:rsidRDefault="00452EDE" w:rsidP="00452EDE">
      <w:pPr>
        <w:pStyle w:val="1"/>
        <w:keepNext w:val="0"/>
        <w:autoSpaceDE/>
        <w:autoSpaceDN w:val="0"/>
        <w:rPr>
          <w:color w:val="000000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7"/>
        <w:gridCol w:w="3000"/>
      </w:tblGrid>
      <w:tr w:rsidR="00186264" w:rsidRPr="00186264" w:rsidTr="005D484F">
        <w:tc>
          <w:tcPr>
            <w:tcW w:w="3249" w:type="dxa"/>
            <w:hideMark/>
          </w:tcPr>
          <w:p w:rsidR="00452EDE" w:rsidRPr="00186264" w:rsidRDefault="00A15247" w:rsidP="00A152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86264">
              <w:rPr>
                <w:rFonts w:ascii="Times New Roman" w:hAnsi="Times New Roman"/>
                <w:b/>
                <w:sz w:val="28"/>
                <w:szCs w:val="28"/>
              </w:rPr>
              <w:t>«20</w:t>
            </w:r>
            <w:r w:rsidR="00452EDE" w:rsidRPr="00186264">
              <w:rPr>
                <w:rFonts w:ascii="Times New Roman" w:hAnsi="Times New Roman"/>
                <w:b/>
                <w:sz w:val="28"/>
                <w:szCs w:val="28"/>
              </w:rPr>
              <w:t>» июня 2024 года</w:t>
            </w:r>
          </w:p>
        </w:tc>
        <w:tc>
          <w:tcPr>
            <w:tcW w:w="3107" w:type="dxa"/>
          </w:tcPr>
          <w:p w:rsidR="00452EDE" w:rsidRPr="00186264" w:rsidRDefault="00452EDE" w:rsidP="005D484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0" w:type="dxa"/>
            <w:hideMark/>
          </w:tcPr>
          <w:p w:rsidR="00452EDE" w:rsidRPr="00186264" w:rsidRDefault="00452EDE" w:rsidP="001862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26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18626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 w:rsidR="0018626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18626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186264">
              <w:rPr>
                <w:rFonts w:ascii="Times New Roman" w:hAnsi="Times New Roman"/>
                <w:b/>
                <w:sz w:val="28"/>
                <w:szCs w:val="28"/>
              </w:rPr>
              <w:t>221</w:t>
            </w:r>
          </w:p>
        </w:tc>
      </w:tr>
    </w:tbl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2EDE" w:rsidRPr="006531B3" w:rsidRDefault="00452EDE" w:rsidP="00452ED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531B3">
        <w:rPr>
          <w:rFonts w:ascii="Times New Roman" w:hAnsi="Times New Roman"/>
          <w:color w:val="000000"/>
          <w:sz w:val="28"/>
          <w:szCs w:val="28"/>
        </w:rPr>
        <w:t>с. Кочки</w:t>
      </w:r>
    </w:p>
    <w:p w:rsidR="00452EDE" w:rsidRDefault="00452EDE" w:rsidP="00452ED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20E0" w:rsidRPr="00186264" w:rsidRDefault="00DE20E0" w:rsidP="00DE20E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</w:rPr>
      </w:pPr>
      <w:r w:rsidRPr="00341AA6">
        <w:rPr>
          <w:rFonts w:ascii="Times New Roman" w:eastAsia="Times New Roman" w:hAnsi="Times New Roman"/>
          <w:b/>
          <w:bCs/>
          <w:sz w:val="28"/>
          <w:szCs w:val="28"/>
        </w:rPr>
        <w:t xml:space="preserve">О форме списка уполномоченных представителей избирательного </w:t>
      </w:r>
      <w:r w:rsidRPr="00186264">
        <w:rPr>
          <w:rFonts w:ascii="Times New Roman" w:eastAsia="Times New Roman" w:hAnsi="Times New Roman"/>
          <w:b/>
          <w:bCs/>
          <w:sz w:val="28"/>
          <w:szCs w:val="28"/>
        </w:rPr>
        <w:t xml:space="preserve">объединения, выдвинувшего кандидата на </w:t>
      </w:r>
      <w:r w:rsidRPr="00186264">
        <w:rPr>
          <w:rFonts w:ascii="Times New Roman" w:eastAsia="Times New Roman" w:hAnsi="Times New Roman"/>
          <w:b/>
          <w:sz w:val="28"/>
          <w:szCs w:val="28"/>
        </w:rPr>
        <w:t>допол</w:t>
      </w:r>
      <w:r w:rsidRPr="00186264">
        <w:rPr>
          <w:rFonts w:ascii="Times New Roman" w:hAnsi="Times New Roman"/>
          <w:b/>
          <w:sz w:val="28"/>
          <w:szCs w:val="28"/>
        </w:rPr>
        <w:t>нительных выборах депутата Совета депутатов Кочковского района Новосибирской области четвертого созыва по одномандатному избирательному округу № 13</w:t>
      </w:r>
    </w:p>
    <w:p w:rsidR="00DE20E0" w:rsidRPr="00341AA6" w:rsidRDefault="00DE20E0" w:rsidP="00DE20E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DE20E0" w:rsidRPr="00341AA6" w:rsidRDefault="00DE20E0" w:rsidP="00DE20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</w:t>
      </w:r>
      <w:r w:rsidRPr="00341AA6">
        <w:rPr>
          <w:rFonts w:ascii="Times New Roman" w:hAnsi="Times New Roman"/>
          <w:sz w:val="28"/>
          <w:szCs w:val="28"/>
        </w:rPr>
        <w:t>130/951-6</w:t>
      </w:r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по подготовке и проведению выборов в органы местного самоуправления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Кочковского </w:t>
      </w:r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Новосибирской области возложены на территориальную избирательную комиссию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 района Новосибирской области</w:t>
      </w:r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20E0" w:rsidRPr="00341AA6" w:rsidRDefault="00DE20E0" w:rsidP="00DE20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5 статьи 33 Закона Новосибирской области «О выборах депутатов представительных органов муниципальных образований</w:t>
      </w:r>
      <w:r w:rsidRPr="00341A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Новосибирской области</w:t>
      </w:r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41A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территориальная </w:t>
      </w:r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избирательная комиссия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 района Новосибирской области</w:t>
      </w:r>
    </w:p>
    <w:p w:rsidR="00DE20E0" w:rsidRPr="00341AA6" w:rsidRDefault="00DE20E0" w:rsidP="00DE20E0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341AA6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DE20E0" w:rsidRPr="00341AA6" w:rsidRDefault="00DE20E0" w:rsidP="00DE20E0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41AA6">
        <w:rPr>
          <w:rFonts w:ascii="Times New Roman" w:eastAsia="Times New Roman" w:hAnsi="Times New Roman"/>
          <w:caps/>
          <w:sz w:val="28"/>
          <w:szCs w:val="28"/>
          <w:lang w:eastAsia="ru-RU"/>
        </w:rPr>
        <w:t>1. </w:t>
      </w:r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341A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форму списка уполномоченных представителей </w:t>
      </w:r>
      <w:r w:rsidRPr="00186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избирательного объединения, выдвинувшего кандидата на </w:t>
      </w:r>
      <w:r w:rsidRPr="00186264">
        <w:rPr>
          <w:rFonts w:ascii="Times New Roman" w:eastAsia="Times New Roman" w:hAnsi="Times New Roman"/>
          <w:sz w:val="28"/>
          <w:szCs w:val="28"/>
        </w:rPr>
        <w:t>допол</w:t>
      </w:r>
      <w:r w:rsidRPr="00186264">
        <w:rPr>
          <w:rFonts w:ascii="Times New Roman" w:hAnsi="Times New Roman"/>
          <w:sz w:val="28"/>
          <w:szCs w:val="28"/>
        </w:rPr>
        <w:t>нительных выборах депутата Совета депутатов Кочковского района Новосибирской области четвертого созыва по одномандатному избирательному округу № 13</w:t>
      </w:r>
      <w:r w:rsidRPr="001862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341AA6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согласно приложению.</w:t>
      </w:r>
    </w:p>
    <w:p w:rsidR="00DE20E0" w:rsidRPr="00341AA6" w:rsidRDefault="00DE20E0" w:rsidP="00DE20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AA6">
        <w:rPr>
          <w:rFonts w:ascii="Times New Roman" w:hAnsi="Times New Roman"/>
          <w:sz w:val="28"/>
          <w:szCs w:val="28"/>
        </w:rPr>
        <w:t>2. Направить настоящее решение в Избирательную комиссию Новосибирской области для размещения на официальном сайте Избирательной комиссии Новосибирской области в информационн</w:t>
      </w:r>
      <w:proofErr w:type="gramStart"/>
      <w:r w:rsidRPr="00341AA6">
        <w:rPr>
          <w:rFonts w:ascii="Times New Roman" w:hAnsi="Times New Roman"/>
          <w:sz w:val="28"/>
          <w:szCs w:val="28"/>
        </w:rPr>
        <w:t>о-</w:t>
      </w:r>
      <w:proofErr w:type="gramEnd"/>
      <w:r w:rsidRPr="00341AA6">
        <w:rPr>
          <w:rFonts w:ascii="Times New Roman" w:hAnsi="Times New Roman"/>
          <w:sz w:val="28"/>
          <w:szCs w:val="28"/>
        </w:rPr>
        <w:t xml:space="preserve"> телекоммуникационной сети «Интернет».</w:t>
      </w:r>
    </w:p>
    <w:p w:rsidR="00DE20E0" w:rsidRPr="00341AA6" w:rsidRDefault="00DE20E0" w:rsidP="00DE20E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секретаря </w:t>
      </w:r>
      <w:r w:rsidRPr="00341AA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территориальной </w:t>
      </w:r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Кочковского района Новосибирской области Лихачеву Т.А.</w:t>
      </w:r>
    </w:p>
    <w:p w:rsidR="00C059CA" w:rsidRDefault="00C059CA" w:rsidP="00C059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0E0" w:rsidRDefault="00DE20E0" w:rsidP="00C059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5AF" w:rsidRDefault="003945AF" w:rsidP="00C059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59CA" w:rsidRPr="00341AA6" w:rsidRDefault="00C059CA" w:rsidP="00C059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2161"/>
        <w:gridCol w:w="2375"/>
      </w:tblGrid>
      <w:tr w:rsidR="00C059CA" w:rsidTr="003B13B9">
        <w:tc>
          <w:tcPr>
            <w:tcW w:w="4928" w:type="dxa"/>
            <w:hideMark/>
          </w:tcPr>
          <w:p w:rsidR="00C059CA" w:rsidRDefault="00C059CA" w:rsidP="003B13B9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Председатель комиссии </w:t>
            </w:r>
          </w:p>
        </w:tc>
        <w:tc>
          <w:tcPr>
            <w:tcW w:w="2161" w:type="dxa"/>
          </w:tcPr>
          <w:p w:rsidR="00C059CA" w:rsidRDefault="00C059CA" w:rsidP="003B13B9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C059CA" w:rsidRDefault="00C059CA" w:rsidP="003B13B9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Н.Н. Храпаль</w:t>
            </w:r>
          </w:p>
        </w:tc>
      </w:tr>
      <w:tr w:rsidR="00C059CA" w:rsidTr="003B13B9">
        <w:tc>
          <w:tcPr>
            <w:tcW w:w="4928" w:type="dxa"/>
          </w:tcPr>
          <w:p w:rsidR="00C059CA" w:rsidRDefault="00C059CA" w:rsidP="003B13B9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161" w:type="dxa"/>
          </w:tcPr>
          <w:p w:rsidR="00C059CA" w:rsidRDefault="00C059CA" w:rsidP="003B13B9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</w:tcPr>
          <w:p w:rsidR="00C059CA" w:rsidRDefault="00C059CA" w:rsidP="003B13B9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</w:tr>
      <w:tr w:rsidR="00C059CA" w:rsidTr="003B13B9">
        <w:tc>
          <w:tcPr>
            <w:tcW w:w="4928" w:type="dxa"/>
            <w:hideMark/>
          </w:tcPr>
          <w:p w:rsidR="00C059CA" w:rsidRDefault="00C059CA" w:rsidP="003B13B9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Секретарь комиссии</w:t>
            </w:r>
          </w:p>
        </w:tc>
        <w:tc>
          <w:tcPr>
            <w:tcW w:w="2161" w:type="dxa"/>
          </w:tcPr>
          <w:p w:rsidR="00C059CA" w:rsidRDefault="00C059CA" w:rsidP="003B13B9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</w:p>
        </w:tc>
        <w:tc>
          <w:tcPr>
            <w:tcW w:w="2375" w:type="dxa"/>
            <w:hideMark/>
          </w:tcPr>
          <w:p w:rsidR="00C059CA" w:rsidRDefault="00C059CA" w:rsidP="003B13B9">
            <w:pPr>
              <w:pStyle w:val="10"/>
              <w:tabs>
                <w:tab w:val="left" w:pos="8280"/>
              </w:tabs>
              <w:snapToGrid w:val="0"/>
              <w:ind w:left="0" w:right="-2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Т.А. Лихачева</w:t>
            </w:r>
          </w:p>
        </w:tc>
      </w:tr>
    </w:tbl>
    <w:p w:rsidR="00D77E74" w:rsidRDefault="00D77E74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E20E0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  <w:sectPr w:rsidR="00DE20E0" w:rsidSect="00E84BEA">
          <w:headerReference w:type="firs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E20E0" w:rsidRPr="00341AA6" w:rsidRDefault="00DE20E0" w:rsidP="00DE20E0">
      <w:pPr>
        <w:tabs>
          <w:tab w:val="left" w:pos="13325"/>
        </w:tabs>
        <w:spacing w:after="0" w:line="240" w:lineRule="auto"/>
        <w:ind w:left="9781"/>
        <w:jc w:val="center"/>
        <w:rPr>
          <w:rFonts w:ascii="Times New Roman" w:hAnsi="Times New Roman"/>
          <w:sz w:val="24"/>
          <w:szCs w:val="24"/>
        </w:rPr>
      </w:pPr>
      <w:r w:rsidRPr="00341AA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E20E0" w:rsidRPr="00341AA6" w:rsidRDefault="00DE20E0" w:rsidP="00DE20E0">
      <w:pPr>
        <w:tabs>
          <w:tab w:val="left" w:pos="13325"/>
        </w:tabs>
        <w:spacing w:after="0" w:line="240" w:lineRule="auto"/>
        <w:ind w:left="9781"/>
        <w:jc w:val="center"/>
        <w:rPr>
          <w:rFonts w:ascii="Times New Roman" w:hAnsi="Times New Roman"/>
          <w:sz w:val="24"/>
          <w:szCs w:val="24"/>
        </w:rPr>
      </w:pPr>
      <w:r w:rsidRPr="00341AA6">
        <w:rPr>
          <w:rFonts w:ascii="Times New Roman" w:hAnsi="Times New Roman"/>
          <w:sz w:val="24"/>
          <w:szCs w:val="24"/>
        </w:rPr>
        <w:t>к решению территориальной избирательной комиссии</w:t>
      </w:r>
    </w:p>
    <w:p w:rsidR="00DE20E0" w:rsidRPr="00341AA6" w:rsidRDefault="00DE20E0" w:rsidP="00DE20E0">
      <w:pPr>
        <w:tabs>
          <w:tab w:val="left" w:pos="13325"/>
        </w:tabs>
        <w:spacing w:after="0" w:line="240" w:lineRule="auto"/>
        <w:ind w:left="9781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Кочковского района Новосибирской области</w:t>
      </w:r>
    </w:p>
    <w:p w:rsidR="00DE20E0" w:rsidRPr="00186264" w:rsidRDefault="00DE20E0" w:rsidP="00DE20E0">
      <w:pPr>
        <w:tabs>
          <w:tab w:val="left" w:pos="13325"/>
        </w:tabs>
        <w:spacing w:after="0" w:line="240" w:lineRule="auto"/>
        <w:ind w:left="978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186264">
        <w:rPr>
          <w:rFonts w:ascii="Times New Roman" w:eastAsia="Times New Roman" w:hAnsi="Times New Roman"/>
          <w:sz w:val="24"/>
          <w:szCs w:val="24"/>
          <w:lang w:eastAsia="ru-RU"/>
        </w:rPr>
        <w:t xml:space="preserve">от 20.06.2024 № </w:t>
      </w:r>
      <w:r w:rsidR="00186264" w:rsidRPr="00186264">
        <w:rPr>
          <w:rFonts w:ascii="Times New Roman" w:eastAsia="Times New Roman" w:hAnsi="Times New Roman"/>
          <w:sz w:val="24"/>
          <w:szCs w:val="24"/>
          <w:lang w:eastAsia="ru-RU"/>
        </w:rPr>
        <w:t>68/221</w:t>
      </w:r>
    </w:p>
    <w:p w:rsidR="00DE20E0" w:rsidRPr="00341AA6" w:rsidRDefault="00DE20E0" w:rsidP="00DE20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20E0" w:rsidRPr="00341AA6" w:rsidRDefault="00DE20E0" w:rsidP="00DE20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1A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</w:t>
      </w:r>
    </w:p>
    <w:p w:rsidR="00DE20E0" w:rsidRPr="00341AA6" w:rsidRDefault="00DE20E0" w:rsidP="00DE20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1AA6">
        <w:rPr>
          <w:rFonts w:ascii="Times New Roman" w:eastAsia="Times New Roman" w:hAnsi="Times New Roman"/>
          <w:b/>
          <w:sz w:val="28"/>
          <w:szCs w:val="28"/>
          <w:lang w:eastAsia="ru-RU"/>
        </w:rPr>
        <w:t>уполномоченных представителей избирательного объединения</w:t>
      </w:r>
    </w:p>
    <w:p w:rsidR="00DE20E0" w:rsidRPr="00341AA6" w:rsidRDefault="00DE20E0" w:rsidP="00DE20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AA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</w:t>
      </w:r>
    </w:p>
    <w:p w:rsidR="00DE20E0" w:rsidRPr="00341AA6" w:rsidRDefault="00DE20E0" w:rsidP="00DE20E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AA6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избирательного объединения</w:t>
      </w:r>
      <w:r w:rsidRPr="00341AA6">
        <w:rPr>
          <w:rFonts w:ascii="Times New Roman" w:eastAsia="Times New Roman" w:hAnsi="Times New Roman"/>
          <w:sz w:val="20"/>
          <w:szCs w:val="20"/>
          <w:lang w:eastAsia="ru-RU"/>
        </w:rPr>
        <w:t xml:space="preserve">)      </w:t>
      </w:r>
    </w:p>
    <w:p w:rsidR="00DE20E0" w:rsidRPr="00341AA6" w:rsidRDefault="00DE20E0" w:rsidP="00DE20E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302"/>
        <w:gridCol w:w="1439"/>
        <w:gridCol w:w="2697"/>
        <w:gridCol w:w="1440"/>
        <w:gridCol w:w="2338"/>
        <w:gridCol w:w="1852"/>
        <w:gridCol w:w="1854"/>
      </w:tblGrid>
      <w:tr w:rsidR="00DE20E0" w:rsidRPr="00341AA6" w:rsidTr="003B13B9">
        <w:trPr>
          <w:jc w:val="center"/>
        </w:trPr>
        <w:tc>
          <w:tcPr>
            <w:tcW w:w="864" w:type="dxa"/>
            <w:vAlign w:val="center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6">
              <w:rPr>
                <w:rFonts w:ascii="Times New Roman" w:hAnsi="Times New Roman"/>
              </w:rPr>
              <w:t>№</w:t>
            </w:r>
          </w:p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41AA6">
              <w:rPr>
                <w:rFonts w:ascii="Times New Roman" w:hAnsi="Times New Roman"/>
              </w:rPr>
              <w:t>п</w:t>
            </w:r>
            <w:proofErr w:type="gramEnd"/>
            <w:r w:rsidRPr="00341AA6">
              <w:rPr>
                <w:rFonts w:ascii="Times New Roman" w:hAnsi="Times New Roman"/>
              </w:rPr>
              <w:t>/п</w:t>
            </w:r>
          </w:p>
        </w:tc>
        <w:tc>
          <w:tcPr>
            <w:tcW w:w="2302" w:type="dxa"/>
            <w:vAlign w:val="center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6">
              <w:rPr>
                <w:rFonts w:ascii="Times New Roman" w:hAnsi="Times New Roman"/>
              </w:rPr>
              <w:t>Фамилия,</w:t>
            </w:r>
          </w:p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6">
              <w:rPr>
                <w:rFonts w:ascii="Times New Roman" w:hAnsi="Times New Roman"/>
              </w:rPr>
              <w:t>имя, отчество</w:t>
            </w:r>
          </w:p>
        </w:tc>
        <w:tc>
          <w:tcPr>
            <w:tcW w:w="1439" w:type="dxa"/>
            <w:vAlign w:val="center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6">
              <w:rPr>
                <w:rFonts w:ascii="Times New Roman" w:hAnsi="Times New Roman"/>
              </w:rPr>
              <w:t>Дата</w:t>
            </w:r>
          </w:p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6">
              <w:rPr>
                <w:rFonts w:ascii="Times New Roman" w:hAnsi="Times New Roman"/>
              </w:rPr>
              <w:t>рождения</w:t>
            </w:r>
          </w:p>
        </w:tc>
        <w:tc>
          <w:tcPr>
            <w:tcW w:w="2697" w:type="dxa"/>
            <w:vAlign w:val="center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6">
              <w:rPr>
                <w:rFonts w:ascii="Times New Roman" w:hAnsi="Times New Roman"/>
              </w:rPr>
              <w:t>Серия, номер и дата выдачи паспорта или документа, заменяющего паспорт гражданина</w:t>
            </w:r>
          </w:p>
          <w:p w:rsidR="00DE20E0" w:rsidRPr="00341AA6" w:rsidRDefault="00DE20E0" w:rsidP="003B13B9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6">
              <w:rPr>
                <w:rFonts w:ascii="Times New Roman" w:hAnsi="Times New Roman"/>
              </w:rPr>
              <w:t>Адрес места жительства</w:t>
            </w:r>
          </w:p>
        </w:tc>
        <w:tc>
          <w:tcPr>
            <w:tcW w:w="2338" w:type="dxa"/>
            <w:vAlign w:val="center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6">
              <w:rPr>
                <w:rFonts w:ascii="Times New Roman" w:hAnsi="Times New Roman"/>
              </w:rPr>
              <w:t>Основное место работы или службы,</w:t>
            </w:r>
          </w:p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6">
              <w:rPr>
                <w:rFonts w:ascii="Times New Roman" w:hAnsi="Times New Roman"/>
              </w:rPr>
              <w:t>занимаемая должность</w:t>
            </w:r>
          </w:p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6">
              <w:rPr>
                <w:rFonts w:ascii="Times New Roman" w:hAnsi="Times New Roman"/>
              </w:rPr>
              <w:t>(в случае отсутствия основного места работы или    службы - род занятий)</w:t>
            </w:r>
          </w:p>
        </w:tc>
        <w:tc>
          <w:tcPr>
            <w:tcW w:w="1852" w:type="dxa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6">
              <w:rPr>
                <w:rFonts w:ascii="Times New Roman" w:hAnsi="Times New Roman"/>
              </w:rPr>
              <w:t>Объем полномочий</w:t>
            </w:r>
          </w:p>
        </w:tc>
        <w:tc>
          <w:tcPr>
            <w:tcW w:w="1854" w:type="dxa"/>
            <w:vAlign w:val="center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6">
              <w:rPr>
                <w:rFonts w:ascii="Times New Roman" w:hAnsi="Times New Roman"/>
              </w:rPr>
              <w:t>Номер телефона</w:t>
            </w:r>
          </w:p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1AA6">
              <w:rPr>
                <w:rFonts w:ascii="Times New Roman" w:hAnsi="Times New Roman"/>
              </w:rPr>
              <w:t>(при наличии)</w:t>
            </w:r>
          </w:p>
        </w:tc>
      </w:tr>
      <w:tr w:rsidR="00DE20E0" w:rsidRPr="00341AA6" w:rsidTr="003B13B9">
        <w:trPr>
          <w:trHeight w:val="567"/>
          <w:jc w:val="center"/>
        </w:trPr>
        <w:tc>
          <w:tcPr>
            <w:tcW w:w="864" w:type="dxa"/>
            <w:vAlign w:val="center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2" w:type="dxa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0E0" w:rsidRPr="00341AA6" w:rsidTr="003B13B9">
        <w:trPr>
          <w:trHeight w:val="567"/>
          <w:jc w:val="center"/>
        </w:trPr>
        <w:tc>
          <w:tcPr>
            <w:tcW w:w="864" w:type="dxa"/>
            <w:vAlign w:val="center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1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02" w:type="dxa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DE20E0" w:rsidRPr="00341AA6" w:rsidRDefault="00DE20E0" w:rsidP="003B1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E20E0" w:rsidRPr="00341AA6" w:rsidRDefault="00DE20E0" w:rsidP="00DE2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A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DE20E0" w:rsidRPr="00341AA6" w:rsidRDefault="00DE20E0" w:rsidP="00DE2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AA6">
        <w:rPr>
          <w:rFonts w:ascii="Times New Roman" w:eastAsia="Times New Roman" w:hAnsi="Times New Roman"/>
          <w:sz w:val="24"/>
          <w:szCs w:val="24"/>
          <w:lang w:eastAsia="ru-RU"/>
        </w:rPr>
        <w:t>Руководитель избирательного объединения</w:t>
      </w:r>
      <w:r w:rsidRPr="00341AA6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  __________________________________</w:t>
      </w:r>
    </w:p>
    <w:p w:rsidR="00DE20E0" w:rsidRPr="00341AA6" w:rsidRDefault="00DE20E0" w:rsidP="00DE20E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41AA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  <w:r w:rsidRPr="00341A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341AA6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инициалы)</w:t>
      </w:r>
    </w:p>
    <w:p w:rsidR="00DE20E0" w:rsidRPr="00341AA6" w:rsidRDefault="00DE20E0" w:rsidP="00DE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1AA6">
        <w:rPr>
          <w:rFonts w:ascii="Times New Roman" w:eastAsia="Times New Roman" w:hAnsi="Times New Roman"/>
          <w:sz w:val="24"/>
          <w:szCs w:val="24"/>
          <w:lang w:eastAsia="ru-RU"/>
        </w:rPr>
        <w:t>М.П</w:t>
      </w:r>
      <w:r w:rsidRPr="00341AA6">
        <w:rPr>
          <w:rFonts w:ascii="Times New Roman" w:eastAsia="Times New Roman" w:hAnsi="Times New Roman"/>
          <w:sz w:val="20"/>
          <w:szCs w:val="20"/>
          <w:lang w:eastAsia="ru-RU"/>
        </w:rPr>
        <w:t>.   ________________________</w:t>
      </w:r>
    </w:p>
    <w:p w:rsidR="00DE20E0" w:rsidRPr="00341AA6" w:rsidRDefault="00DE20E0" w:rsidP="00DE20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41AA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(дата)</w:t>
      </w:r>
    </w:p>
    <w:p w:rsidR="00DE20E0" w:rsidRPr="00341AA6" w:rsidRDefault="00DE20E0" w:rsidP="00DE20E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E20E0" w:rsidRPr="00341AA6" w:rsidRDefault="00DE20E0" w:rsidP="00DE20E0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E20E0" w:rsidRPr="00341AA6" w:rsidRDefault="00DE20E0" w:rsidP="00DE20E0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41AA6">
        <w:rPr>
          <w:rFonts w:ascii="Times New Roman" w:eastAsia="Times New Roman" w:hAnsi="Times New Roman"/>
          <w:i/>
          <w:sz w:val="20"/>
          <w:szCs w:val="20"/>
          <w:lang w:eastAsia="ru-RU"/>
        </w:rPr>
        <w:t>Примечания:</w:t>
      </w:r>
    </w:p>
    <w:p w:rsidR="00DE20E0" w:rsidRPr="00341AA6" w:rsidRDefault="00DE20E0" w:rsidP="00DE20E0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41AA6">
        <w:rPr>
          <w:rFonts w:ascii="Times New Roman" w:eastAsia="Times New Roman" w:hAnsi="Times New Roman"/>
          <w:i/>
          <w:sz w:val="20"/>
          <w:szCs w:val="20"/>
          <w:lang w:eastAsia="ru-RU"/>
        </w:rPr>
        <w:t>1) К данному списку прилагается письменное согласие каждого из перечисленных лиц осуществлять указанную деятельность.</w:t>
      </w:r>
    </w:p>
    <w:p w:rsidR="00DE20E0" w:rsidRPr="00341AA6" w:rsidRDefault="00DE20E0" w:rsidP="00DE20E0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41AA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2) Для уполномоченного представителя по финансовым вопросам указывается, что он является уполномоченным представителем избирательного объединения по финансовым вопросам.  </w:t>
      </w:r>
    </w:p>
    <w:p w:rsidR="00DE20E0" w:rsidRPr="00D77E74" w:rsidRDefault="00DE20E0" w:rsidP="00EB0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DE20E0" w:rsidRPr="00D77E74" w:rsidSect="00DE20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13" w:rsidRDefault="00E85213" w:rsidP="00D77E74">
      <w:pPr>
        <w:spacing w:after="0" w:line="240" w:lineRule="auto"/>
      </w:pPr>
      <w:r>
        <w:separator/>
      </w:r>
    </w:p>
  </w:endnote>
  <w:endnote w:type="continuationSeparator" w:id="0">
    <w:p w:rsidR="00E85213" w:rsidRDefault="00E85213" w:rsidP="00D7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13" w:rsidRDefault="00E85213" w:rsidP="00D77E74">
      <w:pPr>
        <w:spacing w:after="0" w:line="240" w:lineRule="auto"/>
      </w:pPr>
      <w:r>
        <w:separator/>
      </w:r>
    </w:p>
  </w:footnote>
  <w:footnote w:type="continuationSeparator" w:id="0">
    <w:p w:rsidR="00E85213" w:rsidRDefault="00E85213" w:rsidP="00D77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CA" w:rsidRPr="0012598B" w:rsidRDefault="00C059CA" w:rsidP="007C0995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DF"/>
    <w:multiLevelType w:val="hybridMultilevel"/>
    <w:tmpl w:val="6CB279A6"/>
    <w:lvl w:ilvl="0" w:tplc="18B42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1A"/>
    <w:rsid w:val="00011D14"/>
    <w:rsid w:val="00034E50"/>
    <w:rsid w:val="00056FBF"/>
    <w:rsid w:val="001843DF"/>
    <w:rsid w:val="00186264"/>
    <w:rsid w:val="001E4124"/>
    <w:rsid w:val="002A618C"/>
    <w:rsid w:val="00353A1A"/>
    <w:rsid w:val="00384F9B"/>
    <w:rsid w:val="003945AF"/>
    <w:rsid w:val="00452EDE"/>
    <w:rsid w:val="004D083F"/>
    <w:rsid w:val="00694742"/>
    <w:rsid w:val="006D4A11"/>
    <w:rsid w:val="00884C59"/>
    <w:rsid w:val="0088758D"/>
    <w:rsid w:val="008A4901"/>
    <w:rsid w:val="0093295E"/>
    <w:rsid w:val="00A15247"/>
    <w:rsid w:val="00C059CA"/>
    <w:rsid w:val="00D77E74"/>
    <w:rsid w:val="00DC09E9"/>
    <w:rsid w:val="00DE20E0"/>
    <w:rsid w:val="00E84BEA"/>
    <w:rsid w:val="00E85213"/>
    <w:rsid w:val="00EB0ACD"/>
    <w:rsid w:val="00EB6ABD"/>
    <w:rsid w:val="00E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A15247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52ED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0">
    <w:name w:val="Цитата1"/>
    <w:basedOn w:val="a"/>
    <w:rsid w:val="00452EDE"/>
    <w:pPr>
      <w:suppressAutoHyphens/>
      <w:overflowPunct w:val="0"/>
      <w:autoSpaceDE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1524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uiPriority w:val="99"/>
    <w:rsid w:val="00D77E7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7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77E74"/>
    <w:rPr>
      <w:vertAlign w:val="superscript"/>
    </w:rPr>
  </w:style>
  <w:style w:type="paragraph" w:styleId="a6">
    <w:name w:val="List Paragraph"/>
    <w:basedOn w:val="a"/>
    <w:uiPriority w:val="34"/>
    <w:qFormat/>
    <w:rsid w:val="00DC09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59C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8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BEA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3945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D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A15247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52ED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0">
    <w:name w:val="Цитата1"/>
    <w:basedOn w:val="a"/>
    <w:rsid w:val="00452EDE"/>
    <w:pPr>
      <w:suppressAutoHyphens/>
      <w:overflowPunct w:val="0"/>
      <w:autoSpaceDE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1524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uiPriority w:val="99"/>
    <w:rsid w:val="00D77E7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77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77E74"/>
    <w:rPr>
      <w:vertAlign w:val="superscript"/>
    </w:rPr>
  </w:style>
  <w:style w:type="paragraph" w:styleId="a6">
    <w:name w:val="List Paragraph"/>
    <w:basedOn w:val="a"/>
    <w:uiPriority w:val="34"/>
    <w:qFormat/>
    <w:rsid w:val="00DC09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5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59C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8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BEA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3945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2024-06-05T08:14:00Z</cp:lastPrinted>
  <dcterms:created xsi:type="dcterms:W3CDTF">2024-06-05T07:59:00Z</dcterms:created>
  <dcterms:modified xsi:type="dcterms:W3CDTF">2024-06-20T07:15:00Z</dcterms:modified>
</cp:coreProperties>
</file>